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_GB2312" w:hAnsi="宋体" w:eastAsia="仿宋_GB2312"/>
          <w:b/>
          <w:bCs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陇县2025年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小学生三跳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运动会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1" w:firstLineChars="100"/>
        <w:textAlignment w:val="auto"/>
        <w:rPr>
          <w:rFonts w:ascii="仿宋_GB2312" w:hAnsi="宋体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color w:val="auto"/>
          <w:sz w:val="28"/>
          <w:szCs w:val="28"/>
        </w:rPr>
        <w:t>单位：（盖章）          领队：         电话：                教练员：            电话：</w:t>
      </w:r>
    </w:p>
    <w:tbl>
      <w:tblPr>
        <w:tblStyle w:val="5"/>
        <w:tblW w:w="1397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237"/>
        <w:gridCol w:w="612"/>
        <w:gridCol w:w="583"/>
        <w:gridCol w:w="546"/>
        <w:gridCol w:w="545"/>
        <w:gridCol w:w="545"/>
        <w:gridCol w:w="545"/>
        <w:gridCol w:w="545"/>
        <w:gridCol w:w="546"/>
        <w:gridCol w:w="484"/>
        <w:gridCol w:w="550"/>
        <w:gridCol w:w="550"/>
        <w:gridCol w:w="551"/>
        <w:gridCol w:w="550"/>
        <w:gridCol w:w="550"/>
        <w:gridCol w:w="550"/>
        <w:gridCol w:w="580"/>
        <w:gridCol w:w="545"/>
        <w:gridCol w:w="545"/>
        <w:gridCol w:w="545"/>
        <w:gridCol w:w="546"/>
        <w:gridCol w:w="545"/>
        <w:gridCol w:w="5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  <w:jc w:val="center"/>
        </w:trPr>
        <w:tc>
          <w:tcPr>
            <w:tcW w:w="62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237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firstLine="720" w:firstLineChars="30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bookmarkStart w:id="0" w:name="_GoBack"/>
            <w:r>
              <w:rPr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-13970</wp:posOffset>
                      </wp:positionV>
                      <wp:extent cx="746125" cy="957580"/>
                      <wp:effectExtent l="3810" t="3175" r="12065" b="1079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6125" cy="9575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55pt;margin-top:-1.1pt;height:75.4pt;width:58.75pt;z-index:251659264;mso-width-relative:page;mso-height-relative:page;" coordsize="21600,21600" o:gfxdata="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MEe9NcAAAAJAQAADwAAAAAAAAABACAAAAAiAAAAZHJzL2Rvd25yZXYu&#10;eG1sUEsBAhQAFAAAAAgAh07iQGJX2Kb8AQAA9gMAAA4AAAAAAAAAAQAgAAAAJgEAAGRycy9lMm9E&#10;b2MueG1sUEsFBgAAAAAGAAYAWQEAAJQFAAAAAA==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firstLine="482" w:firstLineChars="20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号码</w:t>
            </w:r>
          </w:p>
        </w:tc>
        <w:tc>
          <w:tcPr>
            <w:tcW w:w="546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摇</w:t>
            </w:r>
          </w:p>
        </w:tc>
        <w:tc>
          <w:tcPr>
            <w:tcW w:w="545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摇</w:t>
            </w:r>
          </w:p>
        </w:tc>
        <w:tc>
          <w:tcPr>
            <w:tcW w:w="545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花</w:t>
            </w:r>
          </w:p>
        </w:tc>
        <w:tc>
          <w:tcPr>
            <w:tcW w:w="545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双人钻绕</w:t>
            </w:r>
          </w:p>
        </w:tc>
        <w:tc>
          <w:tcPr>
            <w:tcW w:w="545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车轮跳</w:t>
            </w:r>
          </w:p>
        </w:tc>
        <w:tc>
          <w:tcPr>
            <w:tcW w:w="546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人一带一</w:t>
            </w:r>
          </w:p>
        </w:tc>
        <w:tc>
          <w:tcPr>
            <w:tcW w:w="484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踢</w:t>
            </w:r>
          </w:p>
        </w:tc>
        <w:tc>
          <w:tcPr>
            <w:tcW w:w="550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踢</w:t>
            </w:r>
          </w:p>
        </w:tc>
        <w:tc>
          <w:tcPr>
            <w:tcW w:w="550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踢</w:t>
            </w:r>
          </w:p>
        </w:tc>
        <w:tc>
          <w:tcPr>
            <w:tcW w:w="551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eastAsia="zh-CN"/>
              </w:rPr>
              <w:t>毽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能</w:t>
            </w:r>
          </w:p>
        </w:tc>
        <w:tc>
          <w:tcPr>
            <w:tcW w:w="550" w:type="dxa"/>
            <w:tcBorders>
              <w:top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单脚跳方</w:t>
            </w:r>
          </w:p>
        </w:tc>
        <w:tc>
          <w:tcPr>
            <w:tcW w:w="5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双脚跳方</w:t>
            </w:r>
          </w:p>
        </w:tc>
        <w:tc>
          <w:tcPr>
            <w:tcW w:w="55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九方沙包</w:t>
            </w:r>
          </w:p>
        </w:tc>
        <w:tc>
          <w:tcPr>
            <w:tcW w:w="58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right="113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</w:rPr>
              <w:t>沙包</w:t>
            </w:r>
            <w:r>
              <w:rPr>
                <w:rFonts w:ascii="仿宋" w:hAnsi="仿宋" w:eastAsia="仿宋"/>
                <w:color w:val="auto"/>
                <w:kern w:val="0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right="113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ascii="仿宋" w:hAnsi="仿宋" w:eastAsia="仿宋"/>
                <w:color w:val="auto"/>
                <w:kern w:val="0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right="113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auto"/>
                <w:kern w:val="0"/>
              </w:rPr>
              <w:t>方</w:t>
            </w:r>
          </w:p>
        </w:tc>
        <w:tc>
          <w:tcPr>
            <w:tcW w:w="54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一长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字</w:t>
            </w:r>
          </w:p>
        </w:tc>
        <w:tc>
          <w:tcPr>
            <w:tcW w:w="54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left="113" w:right="113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集体跳绳</w:t>
            </w:r>
          </w:p>
        </w:tc>
        <w:tc>
          <w:tcPr>
            <w:tcW w:w="54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left="113" w:right="113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  <w:t>1- 5-1-0</w:t>
            </w:r>
          </w:p>
        </w:tc>
        <w:tc>
          <w:tcPr>
            <w:tcW w:w="546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十字双绳</w:t>
            </w:r>
          </w:p>
        </w:tc>
        <w:tc>
          <w:tcPr>
            <w:tcW w:w="545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left="113" w:right="113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混合交互绳</w:t>
            </w:r>
          </w:p>
        </w:tc>
        <w:tc>
          <w:tcPr>
            <w:tcW w:w="546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双绳内抡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9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绳</w:t>
            </w:r>
          </w:p>
        </w:tc>
        <w:tc>
          <w:tcPr>
            <w:tcW w:w="123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1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29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子</w:t>
            </w:r>
          </w:p>
        </w:tc>
        <w:tc>
          <w:tcPr>
            <w:tcW w:w="1237" w:type="dxa"/>
            <w:tcBorders>
              <w:top w:val="single" w:color="auto" w:sz="12" w:space="0"/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629" w:type="dxa"/>
            <w:vMerge w:val="restart"/>
            <w:tcBorders>
              <w:top w:val="single" w:color="auto" w:sz="12" w:space="0"/>
              <w:lef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方</w:t>
            </w:r>
          </w:p>
        </w:tc>
        <w:tc>
          <w:tcPr>
            <w:tcW w:w="1237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29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3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546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注：报项格内划“</w:t>
      </w:r>
      <w:r>
        <w:rPr>
          <w:rFonts w:hint="default" w:ascii="Arial" w:hAnsi="Arial" w:eastAsia="仿宋_GB2312" w:cs="Arial"/>
          <w:color w:val="auto"/>
          <w:sz w:val="32"/>
          <w:szCs w:val="32"/>
          <w:lang w:val="en-US" w:eastAsia="zh-CN"/>
        </w:rPr>
        <w:t>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”</w:t>
      </w:r>
    </w:p>
    <w:p/>
    <w:sectPr>
      <w:pgSz w:w="16838" w:h="11906" w:orient="landscape"/>
      <w:pgMar w:top="283" w:right="567" w:bottom="283" w:left="567" w:header="851" w:footer="567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9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8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2025-09-18T06:18:37Z</dcterms:created>
  <dc:creator>Administrator</dc:creator>
  <cp:lastModifiedBy>Administrator</cp:lastModifiedBy>
  <dcterms:modified xsi:type="dcterms:W3CDTF">2025-09-18T06:18:54Z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FFC1928C5AD74A7CA9F73BD2A856A657</vt:lpwstr>
  </property>
</Properties>
</file>